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E86" w:rsidRPr="00AD7B72" w:rsidRDefault="00772E86" w:rsidP="00772E86">
      <w:pPr>
        <w:pStyle w:val="11"/>
        <w:spacing w:before="0" w:after="0"/>
        <w:ind w:firstLine="0"/>
        <w:jc w:val="center"/>
        <w:rPr>
          <w:sz w:val="28"/>
          <w:szCs w:val="28"/>
          <w:lang w:val="ru-RU"/>
        </w:rPr>
      </w:pPr>
      <w:bookmarkStart w:id="0" w:name="_Toc481501024"/>
      <w:r w:rsidRPr="00AD7B72">
        <w:rPr>
          <w:sz w:val="28"/>
          <w:szCs w:val="28"/>
          <w:lang w:val="ru-RU"/>
        </w:rPr>
        <w:t>Аннотация</w:t>
      </w:r>
      <w:bookmarkEnd w:id="0"/>
    </w:p>
    <w:p w:rsidR="00AD7B72" w:rsidRPr="00AD7B72" w:rsidRDefault="00AD7B72" w:rsidP="00AD7B72">
      <w:pPr>
        <w:jc w:val="center"/>
        <w:rPr>
          <w:b/>
          <w:sz w:val="28"/>
          <w:szCs w:val="28"/>
        </w:rPr>
      </w:pPr>
      <w:r w:rsidRPr="00AD7B72">
        <w:rPr>
          <w:b/>
          <w:sz w:val="28"/>
          <w:szCs w:val="28"/>
        </w:rPr>
        <w:t>дополнительной профессиональной программы</w:t>
      </w:r>
    </w:p>
    <w:p w:rsidR="00AD7B72" w:rsidRPr="00AD7B72" w:rsidRDefault="00AD7B72" w:rsidP="00AD7B72">
      <w:pPr>
        <w:jc w:val="center"/>
        <w:rPr>
          <w:b/>
          <w:sz w:val="28"/>
          <w:szCs w:val="28"/>
        </w:rPr>
      </w:pPr>
      <w:r w:rsidRPr="00AD7B72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Практический курс РКИ </w:t>
      </w:r>
      <w:r w:rsidRPr="00AD7B72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А1-А2</w:t>
      </w:r>
      <w:r w:rsidRPr="00AD7B72">
        <w:rPr>
          <w:b/>
          <w:sz w:val="28"/>
          <w:szCs w:val="28"/>
        </w:rPr>
        <w:t>)»</w:t>
      </w:r>
    </w:p>
    <w:p w:rsidR="00AD7B72" w:rsidRPr="00AD7B72" w:rsidRDefault="00AD7B72" w:rsidP="00AD7B72">
      <w:pPr>
        <w:jc w:val="center"/>
        <w:rPr>
          <w:b/>
          <w:sz w:val="28"/>
          <w:szCs w:val="28"/>
        </w:rPr>
      </w:pPr>
      <w:r w:rsidRPr="00AD7B72">
        <w:rPr>
          <w:b/>
          <w:sz w:val="28"/>
          <w:szCs w:val="28"/>
        </w:rPr>
        <w:t>Индивидуальное/групповое обучение</w:t>
      </w:r>
    </w:p>
    <w:p w:rsidR="00AD7B72" w:rsidRPr="00AD7B72" w:rsidRDefault="00AD7B72" w:rsidP="00772E86">
      <w:pPr>
        <w:pStyle w:val="11"/>
        <w:spacing w:before="0" w:after="0"/>
        <w:ind w:firstLine="0"/>
        <w:jc w:val="center"/>
        <w:rPr>
          <w:sz w:val="28"/>
          <w:szCs w:val="28"/>
          <w:lang w:val="ru-RU"/>
        </w:rPr>
      </w:pPr>
      <w:bookmarkStart w:id="1" w:name="_GoBack"/>
      <w:bookmarkEnd w:id="1"/>
    </w:p>
    <w:p w:rsidR="00772E86" w:rsidRPr="00AD7B72" w:rsidRDefault="00772E86" w:rsidP="00772E86">
      <w:pPr>
        <w:pStyle w:val="11"/>
        <w:spacing w:before="0" w:after="0"/>
        <w:jc w:val="both"/>
        <w:rPr>
          <w:sz w:val="28"/>
          <w:szCs w:val="28"/>
          <w:lang w:val="ru-RU"/>
        </w:rPr>
      </w:pPr>
      <w:r w:rsidRPr="00AD7B72">
        <w:rPr>
          <w:sz w:val="28"/>
          <w:szCs w:val="28"/>
          <w:lang w:val="ru-RU"/>
        </w:rPr>
        <w:t xml:space="preserve">Краткая характеристика программы </w:t>
      </w:r>
    </w:p>
    <w:p w:rsidR="00772E86" w:rsidRPr="00AD7B72" w:rsidRDefault="00772E86" w:rsidP="00772E86">
      <w:pPr>
        <w:ind w:firstLine="709"/>
        <w:jc w:val="both"/>
        <w:rPr>
          <w:sz w:val="28"/>
          <w:szCs w:val="28"/>
        </w:rPr>
      </w:pPr>
      <w:r w:rsidRPr="00AD7B72">
        <w:rPr>
          <w:sz w:val="28"/>
          <w:szCs w:val="28"/>
        </w:rPr>
        <w:t>Программа предназначена</w:t>
      </w:r>
      <w:r w:rsidRPr="00AD7B72">
        <w:rPr>
          <w:b/>
          <w:sz w:val="28"/>
          <w:szCs w:val="28"/>
        </w:rPr>
        <w:t xml:space="preserve"> </w:t>
      </w:r>
      <w:r w:rsidRPr="00AD7B72">
        <w:rPr>
          <w:sz w:val="28"/>
          <w:szCs w:val="28"/>
        </w:rPr>
        <w:t>для иностранных</w:t>
      </w:r>
      <w:r w:rsidR="00C37C5F" w:rsidRPr="00AD7B72">
        <w:rPr>
          <w:sz w:val="28"/>
          <w:szCs w:val="28"/>
        </w:rPr>
        <w:t xml:space="preserve"> граждан</w:t>
      </w:r>
      <w:r w:rsidRPr="00AD7B72">
        <w:rPr>
          <w:sz w:val="28"/>
          <w:szCs w:val="28"/>
        </w:rPr>
        <w:t>, обучающихся на курсах русского языка.</w:t>
      </w:r>
    </w:p>
    <w:p w:rsidR="00772E86" w:rsidRPr="00AD7B72" w:rsidRDefault="00772E86" w:rsidP="00772E86">
      <w:pPr>
        <w:ind w:firstLine="709"/>
        <w:jc w:val="both"/>
        <w:rPr>
          <w:sz w:val="28"/>
          <w:szCs w:val="28"/>
        </w:rPr>
      </w:pPr>
      <w:r w:rsidRPr="00AD7B72">
        <w:rPr>
          <w:sz w:val="28"/>
          <w:szCs w:val="28"/>
        </w:rPr>
        <w:t xml:space="preserve">Программа соответствует всем требованиям подготовки </w:t>
      </w:r>
      <w:proofErr w:type="gramStart"/>
      <w:r w:rsidRPr="00AD7B72">
        <w:rPr>
          <w:sz w:val="28"/>
          <w:szCs w:val="28"/>
        </w:rPr>
        <w:t>обучающихся</w:t>
      </w:r>
      <w:proofErr w:type="gramEnd"/>
      <w:r w:rsidRPr="00AD7B72">
        <w:rPr>
          <w:sz w:val="28"/>
          <w:szCs w:val="28"/>
        </w:rPr>
        <w:t xml:space="preserve"> к успешному прохождению испытания в виде государственного тестирования по русскому языку первого сертификационного уровня. Программа отражает современные тенденции и требования к развитию у обучающихся всех необходимых для этого компетенций. </w:t>
      </w:r>
    </w:p>
    <w:p w:rsidR="00772E86" w:rsidRPr="00AD7B72" w:rsidRDefault="00772E86" w:rsidP="00772E86">
      <w:pPr>
        <w:ind w:firstLine="709"/>
        <w:jc w:val="both"/>
        <w:rPr>
          <w:sz w:val="28"/>
          <w:szCs w:val="28"/>
        </w:rPr>
      </w:pPr>
      <w:r w:rsidRPr="00AD7B72">
        <w:rPr>
          <w:sz w:val="28"/>
          <w:szCs w:val="28"/>
        </w:rPr>
        <w:t xml:space="preserve">В учебном материале курса делается акцент на формирование навыков коммуникации в иноязычной среде, в Сибирском регионе. </w:t>
      </w:r>
    </w:p>
    <w:p w:rsidR="00772E86" w:rsidRPr="00AD7B72" w:rsidRDefault="00772E86" w:rsidP="00772E86">
      <w:pPr>
        <w:ind w:firstLine="709"/>
        <w:jc w:val="both"/>
        <w:rPr>
          <w:b/>
          <w:sz w:val="28"/>
          <w:szCs w:val="28"/>
        </w:rPr>
      </w:pPr>
      <w:r w:rsidRPr="00AD7B72">
        <w:rPr>
          <w:b/>
          <w:sz w:val="28"/>
          <w:szCs w:val="28"/>
        </w:rPr>
        <w:t xml:space="preserve">Цель реализации программы </w:t>
      </w:r>
    </w:p>
    <w:p w:rsidR="00772E86" w:rsidRPr="00AD7B72" w:rsidRDefault="00772E86" w:rsidP="00772E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7B72">
        <w:rPr>
          <w:sz w:val="28"/>
          <w:szCs w:val="28"/>
        </w:rPr>
        <w:t xml:space="preserve">Цель реализации программы – формирование элементарных и базовых знаний в области русского литературного языка, умения общаться на начальном уровне владения русским языком, навыков общения в иноязычной среде. </w:t>
      </w:r>
    </w:p>
    <w:p w:rsidR="00772E86" w:rsidRPr="00AD7B72" w:rsidRDefault="00772E86" w:rsidP="00772E86">
      <w:pPr>
        <w:pStyle w:val="2"/>
        <w:spacing w:line="240" w:lineRule="auto"/>
        <w:rPr>
          <w:sz w:val="28"/>
          <w:szCs w:val="28"/>
        </w:rPr>
      </w:pPr>
      <w:bookmarkStart w:id="2" w:name="_Toc481501028"/>
      <w:r w:rsidRPr="00AD7B72">
        <w:rPr>
          <w:sz w:val="28"/>
          <w:szCs w:val="28"/>
        </w:rPr>
        <w:t>Требования к поступающему для обучения на программу слушателю</w:t>
      </w:r>
      <w:bookmarkEnd w:id="2"/>
    </w:p>
    <w:p w:rsidR="00772E86" w:rsidRPr="00AD7B72" w:rsidRDefault="00772E86" w:rsidP="00772E86">
      <w:pPr>
        <w:ind w:firstLine="709"/>
        <w:jc w:val="both"/>
        <w:rPr>
          <w:sz w:val="28"/>
          <w:szCs w:val="28"/>
        </w:rPr>
      </w:pPr>
      <w:r w:rsidRPr="00AD7B72">
        <w:rPr>
          <w:sz w:val="28"/>
          <w:szCs w:val="28"/>
        </w:rPr>
        <w:t xml:space="preserve">К освоению программы допускаются иностранные граждане, не владеющие русским языком. </w:t>
      </w:r>
    </w:p>
    <w:p w:rsidR="00772E86" w:rsidRPr="00AD7B72" w:rsidRDefault="00772E86" w:rsidP="00772E86">
      <w:pPr>
        <w:pStyle w:val="2"/>
        <w:rPr>
          <w:sz w:val="28"/>
          <w:szCs w:val="28"/>
        </w:rPr>
      </w:pPr>
      <w:bookmarkStart w:id="3" w:name="_Toc377118065"/>
      <w:bookmarkStart w:id="4" w:name="_Toc471995787"/>
      <w:r w:rsidRPr="00AD7B72">
        <w:rPr>
          <w:sz w:val="28"/>
          <w:szCs w:val="28"/>
        </w:rPr>
        <w:t>Планируемые результаты обучения</w:t>
      </w:r>
      <w:bookmarkEnd w:id="3"/>
      <w:bookmarkEnd w:id="4"/>
    </w:p>
    <w:p w:rsidR="00772E86" w:rsidRPr="00AD7B72" w:rsidRDefault="00772E86" w:rsidP="00772E86">
      <w:pPr>
        <w:ind w:firstLine="709"/>
        <w:jc w:val="both"/>
        <w:rPr>
          <w:sz w:val="28"/>
          <w:szCs w:val="28"/>
        </w:rPr>
      </w:pPr>
      <w:r w:rsidRPr="00AD7B72">
        <w:rPr>
          <w:sz w:val="28"/>
          <w:szCs w:val="28"/>
        </w:rPr>
        <w:t>В результате освоения программы слушатель должен</w:t>
      </w:r>
    </w:p>
    <w:p w:rsidR="00772E86" w:rsidRPr="00AD7B72" w:rsidRDefault="00772E86" w:rsidP="00772E86">
      <w:pPr>
        <w:tabs>
          <w:tab w:val="left" w:pos="1680"/>
        </w:tabs>
        <w:ind w:firstLine="709"/>
        <w:jc w:val="both"/>
        <w:rPr>
          <w:sz w:val="28"/>
          <w:szCs w:val="28"/>
          <w:u w:val="single"/>
        </w:rPr>
      </w:pPr>
      <w:r w:rsidRPr="00AD7B72">
        <w:rPr>
          <w:sz w:val="28"/>
          <w:szCs w:val="28"/>
          <w:u w:val="single"/>
        </w:rPr>
        <w:t>Знать:</w:t>
      </w:r>
      <w:bookmarkStart w:id="5" w:name="_Toc50350579"/>
      <w:r w:rsidRPr="00AD7B72">
        <w:rPr>
          <w:sz w:val="28"/>
          <w:szCs w:val="28"/>
        </w:rPr>
        <w:t xml:space="preserve"> элементарные и базовые компоненты системы русского языка в области </w:t>
      </w:r>
      <w:r w:rsidRPr="00AD7B72">
        <w:rPr>
          <w:sz w:val="28"/>
          <w:szCs w:val="28"/>
        </w:rPr>
        <w:tab/>
      </w:r>
    </w:p>
    <w:bookmarkEnd w:id="5"/>
    <w:p w:rsidR="00772E86" w:rsidRPr="00AD7B72" w:rsidRDefault="00772E86" w:rsidP="00772E86">
      <w:pPr>
        <w:ind w:firstLine="709"/>
        <w:jc w:val="both"/>
        <w:rPr>
          <w:sz w:val="28"/>
          <w:szCs w:val="28"/>
        </w:rPr>
      </w:pPr>
      <w:r w:rsidRPr="00AD7B72">
        <w:rPr>
          <w:sz w:val="28"/>
          <w:szCs w:val="28"/>
        </w:rPr>
        <w:t>грамматики, лексики;</w:t>
      </w:r>
    </w:p>
    <w:p w:rsidR="00772E86" w:rsidRPr="00AD7B72" w:rsidRDefault="00772E86" w:rsidP="00772E86">
      <w:pPr>
        <w:ind w:firstLine="709"/>
        <w:jc w:val="both"/>
        <w:rPr>
          <w:sz w:val="28"/>
          <w:szCs w:val="28"/>
        </w:rPr>
      </w:pPr>
      <w:r w:rsidRPr="00AD7B72">
        <w:rPr>
          <w:sz w:val="28"/>
          <w:szCs w:val="28"/>
        </w:rPr>
        <w:t>- письма;</w:t>
      </w:r>
    </w:p>
    <w:p w:rsidR="00772E86" w:rsidRPr="00AD7B72" w:rsidRDefault="00772E86" w:rsidP="00772E86">
      <w:pPr>
        <w:ind w:firstLine="709"/>
        <w:jc w:val="both"/>
        <w:rPr>
          <w:sz w:val="28"/>
          <w:szCs w:val="28"/>
        </w:rPr>
      </w:pPr>
      <w:r w:rsidRPr="00AD7B72">
        <w:rPr>
          <w:sz w:val="28"/>
          <w:szCs w:val="28"/>
        </w:rPr>
        <w:t>- аудирования;</w:t>
      </w:r>
    </w:p>
    <w:p w:rsidR="00772E86" w:rsidRPr="00AD7B72" w:rsidRDefault="00772E86" w:rsidP="00772E86">
      <w:pPr>
        <w:ind w:firstLine="709"/>
        <w:jc w:val="both"/>
        <w:rPr>
          <w:sz w:val="28"/>
          <w:szCs w:val="28"/>
        </w:rPr>
      </w:pPr>
      <w:r w:rsidRPr="00AD7B72">
        <w:rPr>
          <w:sz w:val="28"/>
          <w:szCs w:val="28"/>
        </w:rPr>
        <w:t>- чтения;</w:t>
      </w:r>
    </w:p>
    <w:p w:rsidR="00772E86" w:rsidRPr="00AD7B72" w:rsidRDefault="00772E86" w:rsidP="00772E86">
      <w:pPr>
        <w:ind w:firstLine="709"/>
        <w:jc w:val="both"/>
        <w:rPr>
          <w:sz w:val="28"/>
          <w:szCs w:val="28"/>
        </w:rPr>
      </w:pPr>
      <w:r w:rsidRPr="00AD7B72">
        <w:rPr>
          <w:sz w:val="28"/>
          <w:szCs w:val="28"/>
        </w:rPr>
        <w:t xml:space="preserve">- говорения. </w:t>
      </w:r>
    </w:p>
    <w:p w:rsidR="00772E86" w:rsidRPr="00AD7B72" w:rsidRDefault="00772E86" w:rsidP="00772E86">
      <w:pPr>
        <w:ind w:firstLine="709"/>
        <w:jc w:val="both"/>
        <w:rPr>
          <w:sz w:val="28"/>
          <w:szCs w:val="28"/>
          <w:u w:val="single"/>
        </w:rPr>
      </w:pPr>
      <w:r w:rsidRPr="00AD7B72">
        <w:rPr>
          <w:sz w:val="28"/>
          <w:szCs w:val="28"/>
          <w:u w:val="single"/>
        </w:rPr>
        <w:t xml:space="preserve">Уметь: </w:t>
      </w:r>
    </w:p>
    <w:p w:rsidR="00772E86" w:rsidRPr="00AD7B72" w:rsidRDefault="00772E86" w:rsidP="00772E86">
      <w:pPr>
        <w:ind w:firstLine="709"/>
        <w:jc w:val="both"/>
        <w:rPr>
          <w:sz w:val="28"/>
          <w:szCs w:val="28"/>
          <w:u w:val="single"/>
        </w:rPr>
      </w:pPr>
      <w:r w:rsidRPr="00AD7B72">
        <w:rPr>
          <w:sz w:val="28"/>
          <w:szCs w:val="28"/>
        </w:rPr>
        <w:t xml:space="preserve">- использовать   полученные знания в указанных областях русского языка для формирования основы </w:t>
      </w:r>
      <w:r w:rsidRPr="00AD7B72">
        <w:rPr>
          <w:color w:val="000000"/>
          <w:sz w:val="28"/>
          <w:szCs w:val="28"/>
        </w:rPr>
        <w:t>продолжения изучения русского языка в необходимой профессиональной области.</w:t>
      </w:r>
    </w:p>
    <w:p w:rsidR="00772E86" w:rsidRPr="00AD7B72" w:rsidRDefault="00772E86" w:rsidP="00772E86">
      <w:pPr>
        <w:ind w:firstLine="709"/>
        <w:jc w:val="both"/>
        <w:rPr>
          <w:sz w:val="28"/>
          <w:szCs w:val="28"/>
          <w:u w:val="single"/>
        </w:rPr>
      </w:pPr>
      <w:r w:rsidRPr="00AD7B72">
        <w:rPr>
          <w:sz w:val="28"/>
          <w:szCs w:val="28"/>
          <w:u w:val="single"/>
        </w:rPr>
        <w:t>Владеть:</w:t>
      </w:r>
    </w:p>
    <w:p w:rsidR="00772E86" w:rsidRPr="00AD7B72" w:rsidRDefault="00772E86" w:rsidP="00772E86">
      <w:pPr>
        <w:ind w:firstLine="709"/>
        <w:jc w:val="both"/>
        <w:rPr>
          <w:sz w:val="28"/>
          <w:szCs w:val="28"/>
          <w:u w:val="single"/>
        </w:rPr>
      </w:pPr>
      <w:r w:rsidRPr="00AD7B72">
        <w:rPr>
          <w:sz w:val="28"/>
          <w:szCs w:val="28"/>
        </w:rPr>
        <w:t xml:space="preserve">- способами языкового выражения с целью активного </w:t>
      </w:r>
      <w:r w:rsidRPr="00AD7B72">
        <w:rPr>
          <w:color w:val="000000"/>
          <w:sz w:val="28"/>
          <w:szCs w:val="28"/>
        </w:rPr>
        <w:t>применения языка в практической, познавательной и повседневной жизнедеятельности</w:t>
      </w:r>
    </w:p>
    <w:p w:rsidR="006B0F4C" w:rsidRPr="00AD7B72" w:rsidRDefault="006B0F4C" w:rsidP="006B0F4C">
      <w:pPr>
        <w:ind w:firstLine="709"/>
        <w:jc w:val="both"/>
        <w:rPr>
          <w:sz w:val="28"/>
          <w:szCs w:val="28"/>
        </w:rPr>
      </w:pPr>
      <w:r w:rsidRPr="00AD7B72">
        <w:rPr>
          <w:b/>
          <w:sz w:val="28"/>
          <w:szCs w:val="28"/>
        </w:rPr>
        <w:t xml:space="preserve">После освоения программы </w:t>
      </w:r>
      <w:r w:rsidRPr="00AD7B72">
        <w:rPr>
          <w:sz w:val="28"/>
          <w:szCs w:val="28"/>
        </w:rPr>
        <w:t xml:space="preserve">обучающиеся смогут выполнять речевые действия в рамках ТРКИ-1. </w:t>
      </w:r>
    </w:p>
    <w:p w:rsidR="006B0F4C" w:rsidRPr="00AD7B72" w:rsidRDefault="006B0F4C" w:rsidP="006B0F4C">
      <w:pPr>
        <w:ind w:firstLine="709"/>
        <w:jc w:val="both"/>
        <w:rPr>
          <w:sz w:val="28"/>
          <w:szCs w:val="28"/>
        </w:rPr>
      </w:pPr>
      <w:r w:rsidRPr="00AD7B72">
        <w:rPr>
          <w:b/>
          <w:sz w:val="28"/>
          <w:szCs w:val="28"/>
        </w:rPr>
        <w:t>Категория слушателей</w:t>
      </w:r>
      <w:r w:rsidRPr="00AD7B72">
        <w:rPr>
          <w:sz w:val="28"/>
          <w:szCs w:val="28"/>
        </w:rPr>
        <w:t xml:space="preserve">: иностранные граждане (в </w:t>
      </w:r>
      <w:proofErr w:type="spellStart"/>
      <w:r w:rsidRPr="00AD7B72">
        <w:rPr>
          <w:sz w:val="28"/>
          <w:szCs w:val="28"/>
        </w:rPr>
        <w:t>т.ч</w:t>
      </w:r>
      <w:proofErr w:type="spellEnd"/>
      <w:r w:rsidRPr="00AD7B72">
        <w:rPr>
          <w:sz w:val="28"/>
          <w:szCs w:val="28"/>
        </w:rPr>
        <w:t xml:space="preserve">. студенты). </w:t>
      </w:r>
    </w:p>
    <w:p w:rsidR="006B0F4C" w:rsidRPr="00AD7B72" w:rsidRDefault="006B0F4C" w:rsidP="006B0F4C">
      <w:pPr>
        <w:ind w:firstLine="709"/>
        <w:jc w:val="both"/>
        <w:rPr>
          <w:sz w:val="28"/>
          <w:szCs w:val="28"/>
        </w:rPr>
      </w:pPr>
      <w:r w:rsidRPr="00AD7B72">
        <w:rPr>
          <w:b/>
          <w:sz w:val="28"/>
          <w:szCs w:val="28"/>
        </w:rPr>
        <w:t>Объем:</w:t>
      </w:r>
      <w:r w:rsidRPr="00AD7B72">
        <w:rPr>
          <w:sz w:val="28"/>
          <w:szCs w:val="28"/>
        </w:rPr>
        <w:t xml:space="preserve"> от 160 ч. (для владеющих базовым уровнем) до 420 ч. </w:t>
      </w:r>
    </w:p>
    <w:p w:rsidR="006B0F4C" w:rsidRPr="00AD7B72" w:rsidRDefault="006B0F4C" w:rsidP="006B0F4C">
      <w:pPr>
        <w:ind w:firstLine="709"/>
        <w:jc w:val="both"/>
        <w:rPr>
          <w:sz w:val="28"/>
          <w:szCs w:val="28"/>
        </w:rPr>
      </w:pPr>
      <w:r w:rsidRPr="00AD7B72">
        <w:rPr>
          <w:b/>
          <w:sz w:val="28"/>
          <w:szCs w:val="28"/>
        </w:rPr>
        <w:lastRenderedPageBreak/>
        <w:t>Форма обучения</w:t>
      </w:r>
      <w:r w:rsidRPr="00AD7B72">
        <w:rPr>
          <w:sz w:val="28"/>
          <w:szCs w:val="28"/>
        </w:rPr>
        <w:t>: очная с применением ДОТ.</w:t>
      </w:r>
    </w:p>
    <w:p w:rsidR="006B0F4C" w:rsidRPr="00AD7B72" w:rsidRDefault="006B0F4C" w:rsidP="006B0F4C">
      <w:pPr>
        <w:ind w:firstLine="709"/>
        <w:jc w:val="both"/>
        <w:rPr>
          <w:sz w:val="28"/>
          <w:szCs w:val="28"/>
        </w:rPr>
      </w:pPr>
      <w:r w:rsidRPr="00AD7B72">
        <w:rPr>
          <w:b/>
          <w:sz w:val="28"/>
          <w:szCs w:val="28"/>
        </w:rPr>
        <w:t>Длительность обучения</w:t>
      </w:r>
      <w:r w:rsidRPr="00AD7B72">
        <w:rPr>
          <w:sz w:val="28"/>
          <w:szCs w:val="28"/>
        </w:rPr>
        <w:t>: от 3 месяцев.</w:t>
      </w:r>
    </w:p>
    <w:p w:rsidR="006B0F4C" w:rsidRPr="00AD7B72" w:rsidRDefault="006B0F4C" w:rsidP="006B0F4C">
      <w:pPr>
        <w:ind w:firstLine="709"/>
        <w:jc w:val="both"/>
        <w:rPr>
          <w:sz w:val="28"/>
          <w:szCs w:val="28"/>
        </w:rPr>
      </w:pPr>
      <w:r w:rsidRPr="00AD7B72">
        <w:rPr>
          <w:b/>
          <w:sz w:val="28"/>
          <w:szCs w:val="28"/>
        </w:rPr>
        <w:t>Вид выдаваемого документа</w:t>
      </w:r>
      <w:r w:rsidRPr="00AD7B72">
        <w:rPr>
          <w:sz w:val="28"/>
          <w:szCs w:val="28"/>
        </w:rPr>
        <w:t>: справка об окончании обучения установленного образца.</w:t>
      </w:r>
    </w:p>
    <w:p w:rsidR="006B0F4C" w:rsidRPr="00AD7B72" w:rsidRDefault="006B0F4C" w:rsidP="006B0F4C">
      <w:pPr>
        <w:jc w:val="both"/>
        <w:rPr>
          <w:sz w:val="28"/>
          <w:szCs w:val="28"/>
        </w:rPr>
      </w:pPr>
    </w:p>
    <w:p w:rsidR="000B6AFA" w:rsidRPr="00AD7B72" w:rsidRDefault="000B6AFA">
      <w:pPr>
        <w:rPr>
          <w:sz w:val="28"/>
          <w:szCs w:val="28"/>
        </w:rPr>
      </w:pPr>
    </w:p>
    <w:sectPr w:rsidR="000B6AFA" w:rsidRPr="00AD7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E86"/>
    <w:rsid w:val="000B6AFA"/>
    <w:rsid w:val="006B0F4C"/>
    <w:rsid w:val="00772E86"/>
    <w:rsid w:val="00AD7B72"/>
    <w:rsid w:val="00C3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2E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72E86"/>
    <w:pPr>
      <w:keepNext/>
      <w:autoSpaceDE w:val="0"/>
      <w:autoSpaceDN w:val="0"/>
      <w:adjustRightInd w:val="0"/>
      <w:spacing w:line="360" w:lineRule="auto"/>
      <w:ind w:firstLine="709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72E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Стиль Заголовок 1 + полужирный"/>
    <w:basedOn w:val="1"/>
    <w:rsid w:val="00772E86"/>
    <w:pPr>
      <w:keepLines w:val="0"/>
      <w:spacing w:after="120"/>
      <w:ind w:firstLine="709"/>
    </w:pPr>
    <w:rPr>
      <w:rFonts w:ascii="Times New Roman" w:eastAsia="Times New Roman" w:hAnsi="Times New Roman" w:cs="Times New Roman"/>
      <w:b/>
      <w:bCs/>
      <w:color w:val="auto"/>
      <w:sz w:val="24"/>
      <w:szCs w:val="20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772E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2E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72E86"/>
    <w:pPr>
      <w:keepNext/>
      <w:autoSpaceDE w:val="0"/>
      <w:autoSpaceDN w:val="0"/>
      <w:adjustRightInd w:val="0"/>
      <w:spacing w:line="360" w:lineRule="auto"/>
      <w:ind w:firstLine="709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72E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Стиль Заголовок 1 + полужирный"/>
    <w:basedOn w:val="1"/>
    <w:rsid w:val="00772E86"/>
    <w:pPr>
      <w:keepLines w:val="0"/>
      <w:spacing w:after="120"/>
      <w:ind w:firstLine="709"/>
    </w:pPr>
    <w:rPr>
      <w:rFonts w:ascii="Times New Roman" w:eastAsia="Times New Roman" w:hAnsi="Times New Roman" w:cs="Times New Roman"/>
      <w:b/>
      <w:bCs/>
      <w:color w:val="auto"/>
      <w:sz w:val="24"/>
      <w:szCs w:val="20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772E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2018-09-07T01:36:00Z</dcterms:created>
  <dcterms:modified xsi:type="dcterms:W3CDTF">2026-04-23T02:03:00Z</dcterms:modified>
</cp:coreProperties>
</file>